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87620" w14:textId="0AD33A19" w:rsidR="00EA096E" w:rsidRPr="00D11138" w:rsidRDefault="00EA096E" w:rsidP="33D23C2D">
      <w:pPr>
        <w:spacing w:after="0" w:line="240" w:lineRule="auto"/>
        <w:jc w:val="center"/>
        <w:rPr>
          <w:b/>
          <w:bCs/>
          <w:color w:val="4F81BD" w:themeColor="accent1"/>
          <w:sz w:val="48"/>
          <w:szCs w:val="48"/>
        </w:rPr>
      </w:pPr>
      <w:r w:rsidRPr="00D11138">
        <w:rPr>
          <w:b/>
          <w:noProof/>
          <w:sz w:val="48"/>
          <w:szCs w:val="48"/>
        </w:rPr>
        <w:drawing>
          <wp:anchor distT="0" distB="0" distL="114300" distR="114300" simplePos="0" relativeHeight="251657216" behindDoc="1" locked="0" layoutInCell="1" allowOverlap="1" wp14:anchorId="41DE3C40" wp14:editId="27519505">
            <wp:simplePos x="0" y="0"/>
            <wp:positionH relativeFrom="column">
              <wp:posOffset>-228600</wp:posOffset>
            </wp:positionH>
            <wp:positionV relativeFrom="paragraph">
              <wp:posOffset>0</wp:posOffset>
            </wp:positionV>
            <wp:extent cx="1809750" cy="1274445"/>
            <wp:effectExtent l="0" t="0" r="0" b="1905"/>
            <wp:wrapTight wrapText="bothSides">
              <wp:wrapPolygon edited="0">
                <wp:start x="0" y="0"/>
                <wp:lineTo x="0" y="21309"/>
                <wp:lineTo x="21373" y="21309"/>
                <wp:lineTo x="21373" y="0"/>
                <wp:lineTo x="0" y="0"/>
              </wp:wrapPolygon>
            </wp:wrapTight>
            <wp:docPr id="1" name="Picture 0" descr="Logo S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th.jpg"/>
                    <pic:cNvPicPr/>
                  </pic:nvPicPr>
                  <pic:blipFill>
                    <a:blip r:embed="rId6" cstate="print"/>
                    <a:srcRect t="13975" b="15217"/>
                    <a:stretch>
                      <a:fillRect/>
                    </a:stretch>
                  </pic:blipFill>
                  <pic:spPr>
                    <a:xfrm>
                      <a:off x="0" y="0"/>
                      <a:ext cx="1809750" cy="1274445"/>
                    </a:xfrm>
                    <a:prstGeom prst="rect">
                      <a:avLst/>
                    </a:prstGeom>
                  </pic:spPr>
                </pic:pic>
              </a:graphicData>
            </a:graphic>
            <wp14:sizeRelH relativeFrom="margin">
              <wp14:pctWidth>0</wp14:pctWidth>
            </wp14:sizeRelH>
            <wp14:sizeRelV relativeFrom="margin">
              <wp14:pctHeight>0</wp14:pctHeight>
            </wp14:sizeRelV>
          </wp:anchor>
        </w:drawing>
      </w:r>
      <w:r w:rsidR="00373C07">
        <w:rPr>
          <w:b/>
          <w:bCs/>
          <w:color w:val="4F81BD" w:themeColor="accent1"/>
          <w:sz w:val="48"/>
          <w:szCs w:val="48"/>
        </w:rPr>
        <w:t>College Tour</w:t>
      </w:r>
      <w:bookmarkStart w:id="0" w:name="_GoBack"/>
      <w:bookmarkEnd w:id="0"/>
      <w:r w:rsidR="00E018A0">
        <w:rPr>
          <w:b/>
          <w:bCs/>
          <w:color w:val="4F81BD" w:themeColor="accent1"/>
          <w:sz w:val="48"/>
          <w:szCs w:val="48"/>
        </w:rPr>
        <w:t xml:space="preserve"> Worksheet</w:t>
      </w:r>
    </w:p>
    <w:tbl>
      <w:tblPr>
        <w:tblStyle w:val="TableGrid"/>
        <w:tblW w:w="0" w:type="auto"/>
        <w:tblLook w:val="04A0" w:firstRow="1" w:lastRow="0" w:firstColumn="1" w:lastColumn="0" w:noHBand="0" w:noVBand="1"/>
      </w:tblPr>
      <w:tblGrid>
        <w:gridCol w:w="2268"/>
        <w:gridCol w:w="5328"/>
      </w:tblGrid>
      <w:tr w:rsidR="00E018A0" w14:paraId="3597E7F2" w14:textId="77777777" w:rsidTr="00E018A0">
        <w:tc>
          <w:tcPr>
            <w:tcW w:w="2268" w:type="dxa"/>
          </w:tcPr>
          <w:p w14:paraId="4B3A9406" w14:textId="03B21A97" w:rsidR="00E018A0" w:rsidRPr="00E018A0" w:rsidRDefault="00E018A0" w:rsidP="00E018A0">
            <w:pPr>
              <w:rPr>
                <w:b/>
                <w:sz w:val="28"/>
                <w:szCs w:val="28"/>
              </w:rPr>
            </w:pPr>
            <w:r w:rsidRPr="00E018A0">
              <w:rPr>
                <w:b/>
                <w:sz w:val="28"/>
                <w:szCs w:val="28"/>
              </w:rPr>
              <w:t>Name of College</w:t>
            </w:r>
          </w:p>
        </w:tc>
        <w:tc>
          <w:tcPr>
            <w:tcW w:w="5328" w:type="dxa"/>
          </w:tcPr>
          <w:p w14:paraId="214D8299" w14:textId="77777777" w:rsidR="00E018A0" w:rsidRDefault="00E018A0" w:rsidP="00E018A0">
            <w:pPr>
              <w:rPr>
                <w:b/>
                <w:bCs/>
                <w:sz w:val="32"/>
                <w:szCs w:val="32"/>
              </w:rPr>
            </w:pPr>
          </w:p>
        </w:tc>
      </w:tr>
      <w:tr w:rsidR="00E018A0" w14:paraId="7DEB1DC4" w14:textId="77777777" w:rsidTr="00E018A0">
        <w:tc>
          <w:tcPr>
            <w:tcW w:w="2268" w:type="dxa"/>
          </w:tcPr>
          <w:p w14:paraId="1FAA09E1" w14:textId="1E396071" w:rsidR="00E018A0" w:rsidRPr="00E018A0" w:rsidRDefault="00E018A0" w:rsidP="00E018A0">
            <w:pPr>
              <w:rPr>
                <w:b/>
                <w:sz w:val="28"/>
                <w:szCs w:val="28"/>
              </w:rPr>
            </w:pPr>
            <w:r w:rsidRPr="00E018A0">
              <w:rPr>
                <w:b/>
                <w:sz w:val="28"/>
                <w:szCs w:val="28"/>
              </w:rPr>
              <w:t>Location</w:t>
            </w:r>
          </w:p>
        </w:tc>
        <w:tc>
          <w:tcPr>
            <w:tcW w:w="5328" w:type="dxa"/>
          </w:tcPr>
          <w:p w14:paraId="5949C3D8" w14:textId="77777777" w:rsidR="00E018A0" w:rsidRDefault="00E018A0" w:rsidP="00E018A0">
            <w:pPr>
              <w:rPr>
                <w:b/>
                <w:bCs/>
                <w:sz w:val="32"/>
                <w:szCs w:val="32"/>
              </w:rPr>
            </w:pPr>
          </w:p>
        </w:tc>
      </w:tr>
      <w:tr w:rsidR="00E018A0" w14:paraId="3E629726" w14:textId="77777777" w:rsidTr="00E018A0">
        <w:tc>
          <w:tcPr>
            <w:tcW w:w="2268" w:type="dxa"/>
          </w:tcPr>
          <w:p w14:paraId="3FE1E269" w14:textId="1A359E1A" w:rsidR="00E018A0" w:rsidRPr="00E018A0" w:rsidRDefault="00E018A0" w:rsidP="00E018A0">
            <w:pPr>
              <w:rPr>
                <w:b/>
                <w:sz w:val="28"/>
                <w:szCs w:val="28"/>
              </w:rPr>
            </w:pPr>
            <w:r w:rsidRPr="00E018A0">
              <w:rPr>
                <w:b/>
                <w:sz w:val="28"/>
                <w:szCs w:val="28"/>
              </w:rPr>
              <w:t>Date of Visit</w:t>
            </w:r>
          </w:p>
        </w:tc>
        <w:tc>
          <w:tcPr>
            <w:tcW w:w="5328" w:type="dxa"/>
          </w:tcPr>
          <w:p w14:paraId="57B7B9DF" w14:textId="737D0C09" w:rsidR="00E018A0" w:rsidRDefault="00E018A0" w:rsidP="00E018A0">
            <w:pPr>
              <w:rPr>
                <w:b/>
                <w:bCs/>
                <w:sz w:val="32"/>
                <w:szCs w:val="32"/>
              </w:rPr>
            </w:pPr>
          </w:p>
        </w:tc>
      </w:tr>
    </w:tbl>
    <w:p w14:paraId="77786B02" w14:textId="40AD2EE9" w:rsidR="00E018A0" w:rsidRDefault="00E018A0" w:rsidP="4B3F24D3">
      <w:pPr>
        <w:spacing w:after="0"/>
        <w:ind w:left="720"/>
      </w:pPr>
    </w:p>
    <w:tbl>
      <w:tblPr>
        <w:tblStyle w:val="TableGrid"/>
        <w:tblW w:w="0" w:type="auto"/>
        <w:tblInd w:w="-72" w:type="dxa"/>
        <w:tblLook w:val="04A0" w:firstRow="1" w:lastRow="0" w:firstColumn="1" w:lastColumn="0" w:noHBand="0" w:noVBand="1"/>
      </w:tblPr>
      <w:tblGrid>
        <w:gridCol w:w="4681"/>
        <w:gridCol w:w="5821"/>
      </w:tblGrid>
      <w:tr w:rsidR="00820711" w14:paraId="2B979E2A" w14:textId="77777777" w:rsidTr="00820711">
        <w:tc>
          <w:tcPr>
            <w:tcW w:w="4770" w:type="dxa"/>
          </w:tcPr>
          <w:p w14:paraId="117D0DB6" w14:textId="51377227" w:rsidR="00820711" w:rsidRPr="00820711" w:rsidRDefault="00820711" w:rsidP="00820711">
            <w:pPr>
              <w:rPr>
                <w:b/>
              </w:rPr>
            </w:pPr>
            <w:r>
              <w:rPr>
                <w:b/>
              </w:rPr>
              <w:t>Category</w:t>
            </w:r>
          </w:p>
        </w:tc>
        <w:tc>
          <w:tcPr>
            <w:tcW w:w="5958" w:type="dxa"/>
          </w:tcPr>
          <w:p w14:paraId="0583C7E0" w14:textId="20B978CB" w:rsidR="00820711" w:rsidRDefault="00820711" w:rsidP="4B3F24D3">
            <w:r>
              <w:t>Notes and Ranking: Write good and bad!</w:t>
            </w:r>
          </w:p>
        </w:tc>
      </w:tr>
      <w:tr w:rsidR="00820711" w14:paraId="1A4515C1" w14:textId="77777777" w:rsidTr="00820711">
        <w:tc>
          <w:tcPr>
            <w:tcW w:w="4770" w:type="dxa"/>
          </w:tcPr>
          <w:p w14:paraId="285FE83B" w14:textId="74BCE861" w:rsidR="00DD4DC7" w:rsidRDefault="00820711" w:rsidP="00820711">
            <w:r w:rsidRPr="00820711">
              <w:rPr>
                <w:b/>
              </w:rPr>
              <w:t>People</w:t>
            </w:r>
            <w:r>
              <w:t xml:space="preserve"> I spoke to in admissions, academic advising, financial aid, in my department, my tour guides, students …   Get business cards so you can send thank you notes and will have numbers to call with questions!  Did you feel like you could find your people here?</w:t>
            </w:r>
          </w:p>
          <w:p w14:paraId="4D012B95" w14:textId="77777777" w:rsidR="00820711" w:rsidRDefault="00820711" w:rsidP="00820711"/>
        </w:tc>
        <w:tc>
          <w:tcPr>
            <w:tcW w:w="5958" w:type="dxa"/>
          </w:tcPr>
          <w:p w14:paraId="40F1E0AD" w14:textId="57E646CF" w:rsidR="00820711" w:rsidRDefault="00820711" w:rsidP="4B3F24D3">
            <w:r>
              <w:t>Good  5        4        3       2       1    Bad</w:t>
            </w:r>
          </w:p>
        </w:tc>
      </w:tr>
      <w:tr w:rsidR="00820711" w14:paraId="1971AF37" w14:textId="77777777" w:rsidTr="00820711">
        <w:tc>
          <w:tcPr>
            <w:tcW w:w="4770" w:type="dxa"/>
          </w:tcPr>
          <w:p w14:paraId="025CE5F2" w14:textId="77777777" w:rsidR="00820711" w:rsidRDefault="00820711" w:rsidP="00820711">
            <w:r w:rsidRPr="00820711">
              <w:rPr>
                <w:b/>
              </w:rPr>
              <w:t>Campus Facilities:</w:t>
            </w:r>
            <w:r>
              <w:t xml:space="preserve"> What were the buildings like? Resident halls? Dining options? Library? Rec Center? </w:t>
            </w:r>
          </w:p>
          <w:p w14:paraId="0B203B0D" w14:textId="77777777" w:rsidR="00DD4DC7" w:rsidRDefault="00DD4DC7" w:rsidP="00820711"/>
          <w:p w14:paraId="6E860CA7" w14:textId="77777777" w:rsidR="00DD4DC7" w:rsidRDefault="00DD4DC7" w:rsidP="00820711"/>
          <w:p w14:paraId="67605CD6" w14:textId="57AF8D0B" w:rsidR="00DD4DC7" w:rsidRDefault="00DD4DC7" w:rsidP="00820711"/>
        </w:tc>
        <w:tc>
          <w:tcPr>
            <w:tcW w:w="5958" w:type="dxa"/>
          </w:tcPr>
          <w:p w14:paraId="76D661C5" w14:textId="61169C18" w:rsidR="00820711" w:rsidRDefault="00820711" w:rsidP="4B3F24D3">
            <w:r>
              <w:t>Good  5        4        3       2       1    Bad</w:t>
            </w:r>
          </w:p>
        </w:tc>
      </w:tr>
      <w:tr w:rsidR="00820711" w14:paraId="79AE004E" w14:textId="77777777" w:rsidTr="00820711">
        <w:tc>
          <w:tcPr>
            <w:tcW w:w="4770" w:type="dxa"/>
          </w:tcPr>
          <w:p w14:paraId="27A065F2" w14:textId="77777777" w:rsidR="00820711" w:rsidRDefault="00820711" w:rsidP="00820711">
            <w:r w:rsidRPr="00820711">
              <w:rPr>
                <w:b/>
              </w:rPr>
              <w:t>Campus Life:</w:t>
            </w:r>
            <w:r>
              <w:t xml:space="preserve"> What extracurricular options do they have that you are interested in?  Sports teams? Greek System? Outdoor Adventures?  Does the environment seem competitive or collaborative?</w:t>
            </w:r>
          </w:p>
          <w:p w14:paraId="4F73B161" w14:textId="77777777" w:rsidR="00DD4DC7" w:rsidRDefault="00DD4DC7" w:rsidP="00820711"/>
          <w:p w14:paraId="2468C67C" w14:textId="77777777" w:rsidR="00DD4DC7" w:rsidRDefault="00DD4DC7" w:rsidP="00820711"/>
          <w:p w14:paraId="395B9325" w14:textId="53C38EFA" w:rsidR="00DD4DC7" w:rsidRDefault="00DD4DC7" w:rsidP="00820711"/>
        </w:tc>
        <w:tc>
          <w:tcPr>
            <w:tcW w:w="5958" w:type="dxa"/>
          </w:tcPr>
          <w:p w14:paraId="0928B4D5" w14:textId="3B6F3363" w:rsidR="00820711" w:rsidRDefault="00820711" w:rsidP="4B3F24D3">
            <w:r>
              <w:t>Good  5        4        3       2       1    Bad</w:t>
            </w:r>
          </w:p>
        </w:tc>
      </w:tr>
      <w:tr w:rsidR="00820711" w14:paraId="572CBAFB" w14:textId="77777777" w:rsidTr="00820711">
        <w:tc>
          <w:tcPr>
            <w:tcW w:w="4770" w:type="dxa"/>
          </w:tcPr>
          <w:p w14:paraId="62933A44" w14:textId="77777777" w:rsidR="00820711" w:rsidRDefault="00820711" w:rsidP="00820711">
            <w:r w:rsidRPr="00820711">
              <w:rPr>
                <w:b/>
              </w:rPr>
              <w:t>Academics:</w:t>
            </w:r>
            <w:r>
              <w:t xml:space="preserve">  Do they have your major? Opportunities to research? Study abroad?   Do you feel like you could learn here?  Support sy</w:t>
            </w:r>
            <w:r w:rsidR="00DD4DC7">
              <w:t>stems in place in case you are struggling or need help?</w:t>
            </w:r>
            <w:r>
              <w:t xml:space="preserve"> </w:t>
            </w:r>
          </w:p>
          <w:p w14:paraId="452F3DE3" w14:textId="77777777" w:rsidR="00DD4DC7" w:rsidRDefault="00DD4DC7" w:rsidP="00820711"/>
          <w:p w14:paraId="4065F89E" w14:textId="77777777" w:rsidR="00DD4DC7" w:rsidRDefault="00DD4DC7" w:rsidP="00820711"/>
          <w:p w14:paraId="234EA1A1" w14:textId="00C6F9E5" w:rsidR="00DD4DC7" w:rsidRDefault="00DD4DC7" w:rsidP="00820711"/>
        </w:tc>
        <w:tc>
          <w:tcPr>
            <w:tcW w:w="5958" w:type="dxa"/>
          </w:tcPr>
          <w:p w14:paraId="1A9B698B" w14:textId="341341AB" w:rsidR="00820711" w:rsidRDefault="00820711" w:rsidP="4B3F24D3">
            <w:r>
              <w:t>Good  5        4        3       2       1    Bad</w:t>
            </w:r>
          </w:p>
        </w:tc>
      </w:tr>
      <w:tr w:rsidR="00820711" w14:paraId="1728BA62" w14:textId="77777777" w:rsidTr="00820711">
        <w:tc>
          <w:tcPr>
            <w:tcW w:w="4770" w:type="dxa"/>
          </w:tcPr>
          <w:p w14:paraId="22FFA65C" w14:textId="77777777" w:rsidR="00820711" w:rsidRDefault="00DD4DC7" w:rsidP="00820711">
            <w:r w:rsidRPr="00DD4DC7">
              <w:rPr>
                <w:b/>
              </w:rPr>
              <w:t>Location:</w:t>
            </w:r>
            <w:r>
              <w:t xml:space="preserve">  Is this a place I want to live for four years? Is the local area outside of campus safe?  Are there things to do and places to visit close by?  How hard is it to get home from this campus?</w:t>
            </w:r>
          </w:p>
          <w:p w14:paraId="449DCC8C" w14:textId="77777777" w:rsidR="00DD4DC7" w:rsidRDefault="00DD4DC7" w:rsidP="00820711"/>
          <w:p w14:paraId="6A0E25F1" w14:textId="66C6DC62" w:rsidR="00DD4DC7" w:rsidRDefault="00DD4DC7" w:rsidP="00820711"/>
        </w:tc>
        <w:tc>
          <w:tcPr>
            <w:tcW w:w="5958" w:type="dxa"/>
          </w:tcPr>
          <w:p w14:paraId="3BD28AEF" w14:textId="61CB1BC1" w:rsidR="00820711" w:rsidRDefault="00820711" w:rsidP="4B3F24D3">
            <w:r>
              <w:t>Good  5        4        3       2       1    Bad</w:t>
            </w:r>
          </w:p>
        </w:tc>
      </w:tr>
      <w:tr w:rsidR="00820711" w14:paraId="2D3F9972" w14:textId="77777777" w:rsidTr="00820711">
        <w:tc>
          <w:tcPr>
            <w:tcW w:w="4770" w:type="dxa"/>
          </w:tcPr>
          <w:p w14:paraId="0E2BC30F" w14:textId="77777777" w:rsidR="00820711" w:rsidRDefault="00DD4DC7" w:rsidP="00820711">
            <w:r w:rsidRPr="00DD4DC7">
              <w:rPr>
                <w:b/>
              </w:rPr>
              <w:t>Additional Factors</w:t>
            </w:r>
            <w:r>
              <w:t xml:space="preserve"> I want to remember about this tour and campus.</w:t>
            </w:r>
          </w:p>
          <w:p w14:paraId="09807679" w14:textId="77777777" w:rsidR="00DD4DC7" w:rsidRDefault="00DD4DC7" w:rsidP="00820711"/>
          <w:p w14:paraId="3FE6C6A1" w14:textId="77777777" w:rsidR="00DD4DC7" w:rsidRDefault="00DD4DC7" w:rsidP="00820711"/>
          <w:p w14:paraId="108306FD" w14:textId="17E299FB" w:rsidR="00DD4DC7" w:rsidRDefault="00DD4DC7" w:rsidP="00820711"/>
        </w:tc>
        <w:tc>
          <w:tcPr>
            <w:tcW w:w="5958" w:type="dxa"/>
          </w:tcPr>
          <w:p w14:paraId="0DAFD308" w14:textId="47F4A4C3" w:rsidR="00820711" w:rsidRDefault="00820711" w:rsidP="4B3F24D3">
            <w:r>
              <w:t>Good  5        4        3       2       1    Bad</w:t>
            </w:r>
          </w:p>
        </w:tc>
      </w:tr>
      <w:tr w:rsidR="00820711" w14:paraId="11A3FF50" w14:textId="77777777" w:rsidTr="00820711">
        <w:tc>
          <w:tcPr>
            <w:tcW w:w="4770" w:type="dxa"/>
          </w:tcPr>
          <w:p w14:paraId="41070BF4" w14:textId="77777777" w:rsidR="00820711" w:rsidRDefault="00DD4DC7" w:rsidP="00820711">
            <w:r w:rsidRPr="00DD4DC7">
              <w:rPr>
                <w:b/>
              </w:rPr>
              <w:t>Overall Ranking</w:t>
            </w:r>
            <w:r>
              <w:rPr>
                <w:b/>
              </w:rPr>
              <w:t>,</w:t>
            </w:r>
            <w:r>
              <w:t xml:space="preserve"> and Notes</w:t>
            </w:r>
          </w:p>
          <w:p w14:paraId="466270AC" w14:textId="77777777" w:rsidR="00DD4DC7" w:rsidRDefault="00DD4DC7" w:rsidP="00820711"/>
          <w:p w14:paraId="498958F1" w14:textId="77777777" w:rsidR="00DD4DC7" w:rsidRDefault="00DD4DC7" w:rsidP="00820711"/>
          <w:p w14:paraId="3525E2F4" w14:textId="77777777" w:rsidR="00DD4DC7" w:rsidRDefault="00DD4DC7" w:rsidP="00820711"/>
          <w:p w14:paraId="7BEE8573" w14:textId="0E45F7C5" w:rsidR="00DD4DC7" w:rsidRDefault="00DD4DC7" w:rsidP="00820711"/>
        </w:tc>
        <w:tc>
          <w:tcPr>
            <w:tcW w:w="5958" w:type="dxa"/>
          </w:tcPr>
          <w:p w14:paraId="08828138" w14:textId="0F61AB07" w:rsidR="00820711" w:rsidRDefault="00820711" w:rsidP="4B3F24D3">
            <w:r>
              <w:t>Good  5        4        3       2       1    Bad</w:t>
            </w:r>
          </w:p>
        </w:tc>
      </w:tr>
    </w:tbl>
    <w:p w14:paraId="33D2802D" w14:textId="51E573CD" w:rsidR="00E018A0" w:rsidRDefault="00E018A0" w:rsidP="00561D2B">
      <w:pPr>
        <w:spacing w:after="0"/>
      </w:pPr>
    </w:p>
    <w:sectPr w:rsidR="00E018A0" w:rsidSect="00561D2B">
      <w:pgSz w:w="12240" w:h="15840"/>
      <w:pgMar w:top="45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4BA"/>
    <w:multiLevelType w:val="hybridMultilevel"/>
    <w:tmpl w:val="C01EE8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DD1967"/>
    <w:multiLevelType w:val="hybridMultilevel"/>
    <w:tmpl w:val="88EC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F45A0"/>
    <w:multiLevelType w:val="hybridMultilevel"/>
    <w:tmpl w:val="B1604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17C0A"/>
    <w:multiLevelType w:val="hybridMultilevel"/>
    <w:tmpl w:val="CB3A04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FE7025"/>
    <w:multiLevelType w:val="hybridMultilevel"/>
    <w:tmpl w:val="3AE846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34681D"/>
    <w:multiLevelType w:val="hybridMultilevel"/>
    <w:tmpl w:val="DD00F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D11F8"/>
    <w:multiLevelType w:val="hybridMultilevel"/>
    <w:tmpl w:val="FF7E4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37AAE"/>
    <w:multiLevelType w:val="hybridMultilevel"/>
    <w:tmpl w:val="7324A4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012BE4"/>
    <w:multiLevelType w:val="hybridMultilevel"/>
    <w:tmpl w:val="13C857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91175C"/>
    <w:multiLevelType w:val="hybridMultilevel"/>
    <w:tmpl w:val="988A5A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3D33EA"/>
    <w:multiLevelType w:val="hybridMultilevel"/>
    <w:tmpl w:val="A4F6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CC2F0F"/>
    <w:multiLevelType w:val="hybridMultilevel"/>
    <w:tmpl w:val="2632A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93566"/>
    <w:multiLevelType w:val="hybridMultilevel"/>
    <w:tmpl w:val="6FA6BA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D317B"/>
    <w:multiLevelType w:val="hybridMultilevel"/>
    <w:tmpl w:val="F16AF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2"/>
  </w:num>
  <w:num w:numId="5">
    <w:abstractNumId w:val="6"/>
  </w:num>
  <w:num w:numId="6">
    <w:abstractNumId w:val="11"/>
  </w:num>
  <w:num w:numId="7">
    <w:abstractNumId w:val="12"/>
  </w:num>
  <w:num w:numId="8">
    <w:abstractNumId w:val="3"/>
  </w:num>
  <w:num w:numId="9">
    <w:abstractNumId w:val="10"/>
  </w:num>
  <w:num w:numId="10">
    <w:abstractNumId w:val="7"/>
  </w:num>
  <w:num w:numId="11">
    <w:abstractNumId w:val="4"/>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6E"/>
    <w:rsid w:val="0001268E"/>
    <w:rsid w:val="000277BA"/>
    <w:rsid w:val="000B207C"/>
    <w:rsid w:val="000B56CE"/>
    <w:rsid w:val="000C4A79"/>
    <w:rsid w:val="000E0DC2"/>
    <w:rsid w:val="00125DB2"/>
    <w:rsid w:val="00132FF8"/>
    <w:rsid w:val="00135C55"/>
    <w:rsid w:val="00147F0E"/>
    <w:rsid w:val="0018601C"/>
    <w:rsid w:val="001E6D31"/>
    <w:rsid w:val="001F25DE"/>
    <w:rsid w:val="002418F0"/>
    <w:rsid w:val="002A08A9"/>
    <w:rsid w:val="002D26A7"/>
    <w:rsid w:val="00340CED"/>
    <w:rsid w:val="00373C07"/>
    <w:rsid w:val="00415C79"/>
    <w:rsid w:val="004179BB"/>
    <w:rsid w:val="00430F79"/>
    <w:rsid w:val="00524645"/>
    <w:rsid w:val="00561D2B"/>
    <w:rsid w:val="00626800"/>
    <w:rsid w:val="00644EAF"/>
    <w:rsid w:val="00660477"/>
    <w:rsid w:val="006E3DB4"/>
    <w:rsid w:val="007556E7"/>
    <w:rsid w:val="00810220"/>
    <w:rsid w:val="00810C39"/>
    <w:rsid w:val="00820711"/>
    <w:rsid w:val="00855972"/>
    <w:rsid w:val="00860867"/>
    <w:rsid w:val="0086570C"/>
    <w:rsid w:val="008943D2"/>
    <w:rsid w:val="00967DDF"/>
    <w:rsid w:val="00980233"/>
    <w:rsid w:val="009D3E2C"/>
    <w:rsid w:val="00A0300D"/>
    <w:rsid w:val="00A13B4F"/>
    <w:rsid w:val="00A753DE"/>
    <w:rsid w:val="00A903E1"/>
    <w:rsid w:val="00A922F1"/>
    <w:rsid w:val="00AF7A6A"/>
    <w:rsid w:val="00B002C8"/>
    <w:rsid w:val="00B51871"/>
    <w:rsid w:val="00BB6675"/>
    <w:rsid w:val="00BC1396"/>
    <w:rsid w:val="00BE12AE"/>
    <w:rsid w:val="00C15150"/>
    <w:rsid w:val="00CC55F2"/>
    <w:rsid w:val="00D11138"/>
    <w:rsid w:val="00D36594"/>
    <w:rsid w:val="00D4025F"/>
    <w:rsid w:val="00DC2535"/>
    <w:rsid w:val="00DD17EB"/>
    <w:rsid w:val="00DD4DC7"/>
    <w:rsid w:val="00E018A0"/>
    <w:rsid w:val="00EA096E"/>
    <w:rsid w:val="00EB15EE"/>
    <w:rsid w:val="00ED1CB3"/>
    <w:rsid w:val="00FB0697"/>
    <w:rsid w:val="00FE165B"/>
    <w:rsid w:val="33D23C2D"/>
    <w:rsid w:val="4B3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BEB3"/>
  <w15:docId w15:val="{6872C411-AA27-43D9-A764-D12EB83C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DDF"/>
    <w:pPr>
      <w:ind w:left="720"/>
      <w:contextualSpacing/>
    </w:pPr>
  </w:style>
  <w:style w:type="character" w:styleId="Hyperlink">
    <w:name w:val="Hyperlink"/>
    <w:basedOn w:val="DefaultParagraphFont"/>
    <w:uiPriority w:val="99"/>
    <w:unhideWhenUsed/>
    <w:rsid w:val="000277BA"/>
    <w:rPr>
      <w:color w:val="0000FF" w:themeColor="hyperlink"/>
      <w:u w:val="single"/>
    </w:rPr>
  </w:style>
  <w:style w:type="table" w:styleId="TableGrid">
    <w:name w:val="Table Grid"/>
    <w:basedOn w:val="TableNormal"/>
    <w:uiPriority w:val="59"/>
    <w:rsid w:val="00E0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61006">
      <w:bodyDiv w:val="1"/>
      <w:marLeft w:val="0"/>
      <w:marRight w:val="0"/>
      <w:marTop w:val="0"/>
      <w:marBottom w:val="0"/>
      <w:divBdr>
        <w:top w:val="none" w:sz="0" w:space="0" w:color="auto"/>
        <w:left w:val="none" w:sz="0" w:space="0" w:color="auto"/>
        <w:bottom w:val="none" w:sz="0" w:space="0" w:color="auto"/>
        <w:right w:val="none" w:sz="0" w:space="0" w:color="auto"/>
      </w:divBdr>
      <w:divsChild>
        <w:div w:id="978728198">
          <w:marLeft w:val="0"/>
          <w:marRight w:val="0"/>
          <w:marTop w:val="0"/>
          <w:marBottom w:val="0"/>
          <w:divBdr>
            <w:top w:val="none" w:sz="0" w:space="0" w:color="auto"/>
            <w:left w:val="none" w:sz="0" w:space="0" w:color="auto"/>
            <w:bottom w:val="none" w:sz="0" w:space="0" w:color="auto"/>
            <w:right w:val="none" w:sz="0" w:space="0" w:color="auto"/>
          </w:divBdr>
        </w:div>
        <w:div w:id="1093672515">
          <w:marLeft w:val="0"/>
          <w:marRight w:val="0"/>
          <w:marTop w:val="0"/>
          <w:marBottom w:val="0"/>
          <w:divBdr>
            <w:top w:val="none" w:sz="0" w:space="0" w:color="auto"/>
            <w:left w:val="none" w:sz="0" w:space="0" w:color="auto"/>
            <w:bottom w:val="none" w:sz="0" w:space="0" w:color="auto"/>
            <w:right w:val="none" w:sz="0" w:space="0" w:color="auto"/>
          </w:divBdr>
        </w:div>
        <w:div w:id="161701953">
          <w:marLeft w:val="0"/>
          <w:marRight w:val="0"/>
          <w:marTop w:val="0"/>
          <w:marBottom w:val="0"/>
          <w:divBdr>
            <w:top w:val="none" w:sz="0" w:space="0" w:color="auto"/>
            <w:left w:val="none" w:sz="0" w:space="0" w:color="auto"/>
            <w:bottom w:val="none" w:sz="0" w:space="0" w:color="auto"/>
            <w:right w:val="none" w:sz="0" w:space="0" w:color="auto"/>
          </w:divBdr>
        </w:div>
        <w:div w:id="1179387645">
          <w:marLeft w:val="0"/>
          <w:marRight w:val="0"/>
          <w:marTop w:val="0"/>
          <w:marBottom w:val="0"/>
          <w:divBdr>
            <w:top w:val="none" w:sz="0" w:space="0" w:color="auto"/>
            <w:left w:val="none" w:sz="0" w:space="0" w:color="auto"/>
            <w:bottom w:val="none" w:sz="0" w:space="0" w:color="auto"/>
            <w:right w:val="none" w:sz="0" w:space="0" w:color="auto"/>
          </w:divBdr>
        </w:div>
        <w:div w:id="262763607">
          <w:marLeft w:val="0"/>
          <w:marRight w:val="0"/>
          <w:marTop w:val="0"/>
          <w:marBottom w:val="0"/>
          <w:divBdr>
            <w:top w:val="none" w:sz="0" w:space="0" w:color="auto"/>
            <w:left w:val="none" w:sz="0" w:space="0" w:color="auto"/>
            <w:bottom w:val="none" w:sz="0" w:space="0" w:color="auto"/>
            <w:right w:val="none" w:sz="0" w:space="0" w:color="auto"/>
          </w:divBdr>
        </w:div>
        <w:div w:id="1674214886">
          <w:marLeft w:val="0"/>
          <w:marRight w:val="0"/>
          <w:marTop w:val="0"/>
          <w:marBottom w:val="0"/>
          <w:divBdr>
            <w:top w:val="none" w:sz="0" w:space="0" w:color="auto"/>
            <w:left w:val="none" w:sz="0" w:space="0" w:color="auto"/>
            <w:bottom w:val="none" w:sz="0" w:space="0" w:color="auto"/>
            <w:right w:val="none" w:sz="0" w:space="0" w:color="auto"/>
          </w:divBdr>
        </w:div>
        <w:div w:id="2069724385">
          <w:marLeft w:val="0"/>
          <w:marRight w:val="0"/>
          <w:marTop w:val="0"/>
          <w:marBottom w:val="0"/>
          <w:divBdr>
            <w:top w:val="none" w:sz="0" w:space="0" w:color="auto"/>
            <w:left w:val="none" w:sz="0" w:space="0" w:color="auto"/>
            <w:bottom w:val="none" w:sz="0" w:space="0" w:color="auto"/>
            <w:right w:val="none" w:sz="0" w:space="0" w:color="auto"/>
          </w:divBdr>
        </w:div>
        <w:div w:id="1740712414">
          <w:marLeft w:val="0"/>
          <w:marRight w:val="0"/>
          <w:marTop w:val="0"/>
          <w:marBottom w:val="0"/>
          <w:divBdr>
            <w:top w:val="none" w:sz="0" w:space="0" w:color="auto"/>
            <w:left w:val="none" w:sz="0" w:space="0" w:color="auto"/>
            <w:bottom w:val="none" w:sz="0" w:space="0" w:color="auto"/>
            <w:right w:val="none" w:sz="0" w:space="0" w:color="auto"/>
          </w:divBdr>
        </w:div>
        <w:div w:id="1118917957">
          <w:marLeft w:val="0"/>
          <w:marRight w:val="0"/>
          <w:marTop w:val="0"/>
          <w:marBottom w:val="0"/>
          <w:divBdr>
            <w:top w:val="none" w:sz="0" w:space="0" w:color="auto"/>
            <w:left w:val="none" w:sz="0" w:space="0" w:color="auto"/>
            <w:bottom w:val="none" w:sz="0" w:space="0" w:color="auto"/>
            <w:right w:val="none" w:sz="0" w:space="0" w:color="auto"/>
          </w:divBdr>
        </w:div>
        <w:div w:id="1583444365">
          <w:marLeft w:val="0"/>
          <w:marRight w:val="0"/>
          <w:marTop w:val="0"/>
          <w:marBottom w:val="0"/>
          <w:divBdr>
            <w:top w:val="none" w:sz="0" w:space="0" w:color="auto"/>
            <w:left w:val="none" w:sz="0" w:space="0" w:color="auto"/>
            <w:bottom w:val="none" w:sz="0" w:space="0" w:color="auto"/>
            <w:right w:val="none" w:sz="0" w:space="0" w:color="auto"/>
          </w:divBdr>
        </w:div>
        <w:div w:id="166489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64D5F-8F54-4B58-BE1B-DEAC3D20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Repetto</dc:creator>
  <cp:lastModifiedBy>Microsoft account</cp:lastModifiedBy>
  <cp:revision>3</cp:revision>
  <cp:lastPrinted>2022-02-19T21:05:00Z</cp:lastPrinted>
  <dcterms:created xsi:type="dcterms:W3CDTF">2023-01-15T23:25:00Z</dcterms:created>
  <dcterms:modified xsi:type="dcterms:W3CDTF">2023-01-15T23:25:00Z</dcterms:modified>
</cp:coreProperties>
</file>